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giwind.gif&quot; \* MERGEFORMAT \d  \x \y">
        <w:r>
          <w:drawing>
            <wp:inline distT="0" distB="0" distL="0" distR="0">
              <wp:extent cx="1666875" cy="561975"/>
              <wp:effectExtent l="0" t="0" r="0" b="0"/>
              <wp:docPr id="1" name="Picture rId9681154C" descr="http://www.arcat.com/clients/gfx/cgiw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81154C" descr="http://www.arcat.com/clients/gfx/cgiwind.gif"/>
                      <pic:cNvPicPr>
                        <a:picLocks noChangeAspect="1" noChangeArrowheads="1"/>
                      </pic:cNvPicPr>
                    </pic:nvPicPr>
                    <pic:blipFill>
                      <a:blip r:link="rId9681154C"/>
                      <a:srcRect/>
                      <a:stretch>
                        <a:fillRect/>
                      </a:stretch>
                    </pic:blipFill>
                    <pic:spPr bwMode="auto">
                      <a:xfrm>
                        <a:off x="0" y="0"/>
                        <a:ext cx="1666875" cy="561975"/>
                      </a:xfrm>
                      <a:prstGeom prst="rect">
                        <a:avLst/>
                      </a:prstGeom>
                      <a:noFill/>
                    </pic:spPr>
                  </pic:pic>
                </a:graphicData>
              </a:graphic>
            </wp:inline>
          </w:drawing>
        </w:r>
      </w:fldSimple>
    </w:p>
    <w:p>
      <w:pPr>
        <w:pStyle w:val="ARCATTitle"/>
        <w:jc w:val="center"/>
        <w:rPr/>
      </w:pPr>
      <w:r>
        <w:rPr/>
        <w:t>SECTION 08 53 13</w:t>
      </w:r>
    </w:p>
    <w:p>
      <w:pPr>
        <w:pStyle w:val="ARCATTitle"/>
        <w:jc w:val="center"/>
        <w:rPr/>
      </w:pPr>
      <w:r>
        <w:rPr/>
        <w:t>IMPACT RESISTANT VINYL WINDOWS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2014 - 2015 ARCAT, Inc. - All rights reserved</w:t>
      </w:r>
    </w:p>
    <w:p>
      <w:pPr>
        <w:pStyle w:val="ARCATNormal"/>
        <w:rPr/>
      </w:pPr>
    </w:p>
    <w:p>
      <w:pPr>
        <w:pStyle w:val="ARCATnote"/>
        <w:rPr/>
      </w:pPr>
      <w:r>
        <w:rPr/>
        <w:t>** NOTE TO SPECIFIER ** CGI Windows and Doors, Inc. ; impact resistant doors and windows.</w:t>
      </w:r>
      <w:r>
        <w:rPr/>
        <w:br/>
        <w:t>This section is based on the products of CGI Windows and Doors, Inc. , which is located at: </w:t>
      </w:r>
    </w:p>
    <w:p>
      <w:pPr>
        <w:pStyle w:val="ARCATnote"/>
        <w:rPr/>
      </w:pPr>
      <w:r>
        <w:rPr/>
        <w:t>10100 N. W. 25th St. </w:t>
      </w:r>
      <w:r>
        <w:rPr/>
        <w:br/>
        <w:t>Miami, FL 33172 </w:t>
      </w:r>
      <w:r>
        <w:rPr/>
        <w:br/>
        <w:t>Toll Free Tel: 800-442-9042 </w:t>
      </w:r>
      <w:r>
        <w:rPr/>
        <w:br/>
        <w:t>Tel: 305-593-6590 </w:t>
      </w:r>
      <w:r>
        <w:rPr/>
        <w:br/>
        <w:t>Fax: 305-593-6592 </w:t>
      </w:r>
      <w:r>
        <w:rPr/>
        <w:br/>
        <w:t>Email: </w:t>
      </w:r>
      <w:hyperlink r:id="rIdF8B95CBC_1" w:history="1">
        <w:r>
          <w:rPr>
            <w:color w:val="802020"/>
            <w:u w:val="single"/>
          </w:rPr>
          <w:t>ocordova@cgiwindows.com</w:t>
        </w:r>
      </w:hyperlink>
      <w:r>
        <w:rPr/>
        <w:t/>
      </w:r>
      <w:r>
        <w:rPr/>
        <w:br/>
        <w:t> Web: </w:t>
      </w:r>
      <w:hyperlink r:id="rIdF8B95CBC_2" w:history="1">
        <w:r>
          <w:rPr>
            <w:color w:val="802020"/>
            <w:u w:val="single"/>
          </w:rPr>
          <w:t>www.cgiwindows.com</w:t>
        </w:r>
      </w:hyperlink>
      <w:r>
        <w:rPr/>
        <w:t>. </w:t>
      </w:r>
      <w:r>
        <w:rPr/>
        <w:br/>
        <w:t/>
      </w:r>
      <w:r>
        <w:rPr/>
        <w:br/>
        <w:t> [ </w:t>
      </w:r>
      <w:hyperlink r:id="rIdF8B95CBC_3" w:history="1">
        <w:r>
          <w:rPr>
            <w:color w:val="802020"/>
            <w:u w:val="single"/>
          </w:rPr>
          <w:t>Click Here</w:t>
        </w:r>
      </w:hyperlink>
      <w:r>
        <w:rPr/>
        <w:t> ] for additional information.</w:t>
      </w:r>
      <w:r>
        <w:rPr/>
        <w:br/>
        <w:t>CGI was the first hurricane window manufacturer in the United States to offer a line of impact resistant windows and doors that meets the Miami-Dade approved impact windows and doors with laminated glass. CGI products have easily passed the Miami-Dade County Large Missile test and have proven to withstand winds of nearly 300MPH.</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Impact resistant vinyl windows of the following types:</w:t>
      </w:r>
    </w:p>
    <w:p w:rsidR="ABFFABFF" w:rsidRDefault="ABFFABFF" w:rsidP="ABFFABFF">
      <w:pPr>
        <w:pStyle w:val="ARCATSubPara"/>
        <w:numPr>
          <w:ilvl w:val="3"/>
          <w:numId w:val="1"/>
        </w:numPr>
        <w:rPr/>
      </w:pPr>
      <w:r>
        <w:rPr/>
        <w:t>Single hung.</w:t>
      </w:r>
    </w:p>
    <w:p w:rsidR="ABFFABFF" w:rsidRDefault="ABFFABFF" w:rsidP="ABFFABFF">
      <w:pPr>
        <w:pStyle w:val="ARCATSubPara"/>
        <w:numPr>
          <w:ilvl w:val="3"/>
          <w:numId w:val="1"/>
        </w:numPr>
        <w:rPr/>
      </w:pPr>
      <w:r>
        <w:rPr/>
        <w:t>Horizontal rolling.</w:t>
      </w:r>
    </w:p>
    <w:p w:rsidR="ABFFABFF" w:rsidRDefault="ABFFABFF" w:rsidP="ABFFABFF">
      <w:pPr>
        <w:pStyle w:val="ARCATSubPara"/>
        <w:numPr>
          <w:ilvl w:val="3"/>
          <w:numId w:val="1"/>
        </w:numPr>
        <w:rPr/>
      </w:pPr>
      <w:r>
        <w:rPr/>
        <w:t>Casement</w:t>
      </w:r>
    </w:p>
    <w:p w:rsidR="ABFFABFF" w:rsidRDefault="ABFFABFF" w:rsidP="ABFFABFF">
      <w:pPr>
        <w:pStyle w:val="ARCATSubPara"/>
        <w:numPr>
          <w:ilvl w:val="3"/>
          <w:numId w:val="1"/>
        </w:numPr>
        <w:rPr/>
      </w:pPr>
      <w:r>
        <w:rPr/>
        <w:t>Project-out/awning.</w:t>
      </w:r>
    </w:p>
    <w:p w:rsidR="ABFFABFF" w:rsidRDefault="ABFFABFF" w:rsidP="ABFFABFF">
      <w:pPr>
        <w:pStyle w:val="ARCATSubPara"/>
        <w:numPr>
          <w:ilvl w:val="3"/>
          <w:numId w:val="1"/>
        </w:numPr>
        <w:rPr/>
      </w:pPr>
      <w:r>
        <w:rPr/>
        <w:t>Fixed.</w:t>
      </w:r>
    </w:p>
    <w:p w:rsidR="ABFFABFF" w:rsidRDefault="ABFFABFF" w:rsidP="ABFFABFF">
      <w:pPr>
        <w:pStyle w:val="ARCATSubPara"/>
        <w:numPr>
          <w:ilvl w:val="3"/>
          <w:numId w:val="1"/>
        </w:numPr>
        <w:rPr/>
      </w:pPr>
      <w:r>
        <w:rPr/>
        <w:t>Designer fixed.</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F 588 - Standard Test Methods for Measuring the Forced Entry Resistance of Window Assemblies, Excluding Glazing Impact.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elevations sections and details of construction, installation and rough opening framing requirements.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CGI Windows and Doors, Inc. , which is located at: 10100 N. W. 25th St. ; Miami, FL 33172; Toll Free Tel: 800-442-9042 ; Tel: 305-593-6590; Fax: 305-593-6592; Email: </w:t>
      </w:r>
      <w:hyperlink r:id="rId79E3AFBC_1" w:history="1">
        <w:r>
          <w:rPr>
            <w:color w:val="802020"/>
            <w:u w:val="single"/>
          </w:rPr>
          <w:t>ocordova@cgiwindows.com</w:t>
        </w:r>
      </w:hyperlink>
      <w:r>
        <w:rPr/>
        <w:t>; Web: </w:t>
      </w:r>
      <w:hyperlink r:id="rId79E3AFBC_2" w:history="1">
        <w:r>
          <w:rPr>
            <w:color w:val="802020"/>
            <w:u w:val="single"/>
          </w:rPr>
          <w:t>www.cgiwindows.com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IMPACT-RESISTANT VINYL WINDOWS</w:t>
      </w:r>
    </w:p>
    <w:p>
      <w:pPr>
        <w:pStyle w:val="ARCATnote"/>
        <w:rPr/>
      </w:pPr>
      <w:r>
        <w:rPr/>
        <w:t>** NOTE TO SPECIFIER ** TARGA is an Old English word for shield. Today, energy-efficient, impact-resistant vinyl windows like the new line from CGI - aptly named Targa - act as shields to safeguard your home and family with strength, security and style. As the premier manufacturer of impact windows and doors, CGI products offer superior strength, quality and beauty. Our newest addition Targa will be no different. Targa windows will enhance the aesthetics of your home while providing you products with low maintenance, long term durability, and environmental compatibility.</w:t>
      </w:r>
    </w:p>
    <w:p w:rsidR="ABFFABFF" w:rsidRDefault="ABFFABFF" w:rsidP="ABFFABFF">
      <w:pPr>
        <w:pStyle w:val="ARCATParagraph"/>
        <w:numPr>
          <w:ilvl w:val="2"/>
          <w:numId w:val="1"/>
        </w:numPr>
        <w:rPr/>
      </w:pPr>
      <w:r>
        <w:rPr/>
        <w:t>Product: Targa Impact-Resistant Vinyl Windows by CGI.</w:t>
      </w:r>
    </w:p>
    <w:p w:rsidR="ABFFABFF" w:rsidRDefault="ABFFABFF" w:rsidP="ABFFABFF">
      <w:pPr>
        <w:pStyle w:val="ARCATSubPara"/>
        <w:numPr>
          <w:ilvl w:val="3"/>
          <w:numId w:val="1"/>
        </w:numPr>
        <w:rPr/>
      </w:pPr>
      <w:r>
        <w:rPr/>
        <w:t>Size: Refer to drawing schedule.</w:t>
      </w:r>
    </w:p>
    <w:p>
      <w:pPr>
        <w:pStyle w:val="ARCATnote"/>
        <w:rPr/>
      </w:pPr>
      <w:r>
        <w:rPr/>
        <w:t>** NOTE TO SPECIFIER ** Delete frame configuration not required.</w:t>
      </w:r>
    </w:p>
    <w:p w:rsidR="ABFFABFF" w:rsidRDefault="ABFFABFF" w:rsidP="ABFFABFF">
      <w:pPr>
        <w:pStyle w:val="ARCATSubPara"/>
        <w:numPr>
          <w:ilvl w:val="3"/>
          <w:numId w:val="1"/>
        </w:numPr>
        <w:rPr/>
      </w:pPr>
      <w:r>
        <w:rPr/>
        <w:t>Frame: Flange.</w:t>
      </w:r>
    </w:p>
    <w:p w:rsidR="ABFFABFF" w:rsidRDefault="ABFFABFF" w:rsidP="ABFFABFF">
      <w:pPr>
        <w:pStyle w:val="ARCATSubPara"/>
        <w:numPr>
          <w:ilvl w:val="3"/>
          <w:numId w:val="1"/>
        </w:numPr>
        <w:rPr/>
      </w:pPr>
      <w:r>
        <w:rPr/>
        <w:t>Frame: Fin.</w:t>
      </w:r>
    </w:p>
    <w:p w:rsidR="ABFFABFF" w:rsidRDefault="ABFFABFF" w:rsidP="ABFFABFF">
      <w:pPr>
        <w:pStyle w:val="ARCATSubPara"/>
        <w:numPr>
          <w:ilvl w:val="3"/>
          <w:numId w:val="1"/>
        </w:numPr>
        <w:rPr/>
      </w:pPr>
      <w:r>
        <w:rPr/>
        <w:t>Frame: Equal leg.</w:t>
      </w:r>
    </w:p>
    <w:p>
      <w:pPr>
        <w:pStyle w:val="ARCATnote"/>
        <w:rPr/>
      </w:pPr>
      <w:r>
        <w:rPr/>
        <w:t>** NOTE TO SPECIFIER ** Delete frame finish not required.</w:t>
      </w:r>
    </w:p>
    <w:p w:rsidR="ABFFABFF" w:rsidRDefault="ABFFABFF" w:rsidP="ABFFABFF">
      <w:pPr>
        <w:pStyle w:val="ARCATSubPara"/>
        <w:numPr>
          <w:ilvl w:val="3"/>
          <w:numId w:val="1"/>
        </w:numPr>
        <w:rPr/>
      </w:pPr>
      <w:r>
        <w:rPr/>
        <w:t>Finish: White.</w:t>
      </w:r>
    </w:p>
    <w:p w:rsidR="ABFFABFF" w:rsidRDefault="ABFFABFF" w:rsidP="ABFFABFF">
      <w:pPr>
        <w:pStyle w:val="ARCATSubPara"/>
        <w:numPr>
          <w:ilvl w:val="3"/>
          <w:numId w:val="1"/>
        </w:numPr>
        <w:rPr/>
      </w:pPr>
      <w:r>
        <w:rPr/>
        <w:t>Finish: Two Tone.</w:t>
      </w:r>
    </w:p>
    <w:p>
      <w:pPr>
        <w:pStyle w:val="ARCATnote"/>
        <w:rPr/>
      </w:pPr>
      <w:r>
        <w:rPr/>
        <w:t>** NOTE TO SPECIFIER ** Delete glass color not required.</w:t>
      </w:r>
    </w:p>
    <w:p w:rsidR="ABFFABFF" w:rsidRDefault="ABFFABFF" w:rsidP="ABFFABFF">
      <w:pPr>
        <w:pStyle w:val="ARCATSubPara"/>
        <w:numPr>
          <w:ilvl w:val="3"/>
          <w:numId w:val="1"/>
        </w:numPr>
        <w:rPr/>
      </w:pPr>
      <w:r>
        <w:rPr/>
        <w:t>Glass: Clear.</w:t>
      </w:r>
    </w:p>
    <w:p w:rsidR="ABFFABFF" w:rsidRDefault="ABFFABFF" w:rsidP="ABFFABFF">
      <w:pPr>
        <w:pStyle w:val="ARCATSubPara"/>
        <w:numPr>
          <w:ilvl w:val="3"/>
          <w:numId w:val="1"/>
        </w:numPr>
        <w:rPr/>
      </w:pPr>
      <w:r>
        <w:rPr/>
        <w:t>Glass: Gray.</w:t>
      </w:r>
    </w:p>
    <w:p w:rsidR="ABFFABFF" w:rsidRDefault="ABFFABFF" w:rsidP="ABFFABFF">
      <w:pPr>
        <w:pStyle w:val="ARCATSubPara"/>
        <w:numPr>
          <w:ilvl w:val="3"/>
          <w:numId w:val="1"/>
        </w:numPr>
        <w:rPr/>
      </w:pPr>
      <w:r>
        <w:rPr/>
        <w:t>Glass: Dark Gray.</w:t>
      </w:r>
    </w:p>
    <w:p w:rsidR="ABFFABFF" w:rsidRDefault="ABFFABFF" w:rsidP="ABFFABFF">
      <w:pPr>
        <w:pStyle w:val="ARCATSubPara"/>
        <w:numPr>
          <w:ilvl w:val="3"/>
          <w:numId w:val="1"/>
        </w:numPr>
        <w:rPr/>
      </w:pPr>
      <w:r>
        <w:rPr/>
        <w:t>Glass: Bronze.</w:t>
      </w:r>
    </w:p>
    <w:p w:rsidR="ABFFABFF" w:rsidRDefault="ABFFABFF" w:rsidP="ABFFABFF">
      <w:pPr>
        <w:pStyle w:val="ARCATSubPara"/>
        <w:numPr>
          <w:ilvl w:val="3"/>
          <w:numId w:val="1"/>
        </w:numPr>
        <w:rPr/>
      </w:pPr>
      <w:r>
        <w:rPr/>
        <w:t>Glass: Solexia.</w:t>
      </w:r>
    </w:p>
    <w:p w:rsidR="ABFFABFF" w:rsidRDefault="ABFFABFF" w:rsidP="ABFFABFF">
      <w:pPr>
        <w:pStyle w:val="ARCATSubPara"/>
        <w:numPr>
          <w:ilvl w:val="3"/>
          <w:numId w:val="1"/>
        </w:numPr>
        <w:rPr/>
      </w:pPr>
      <w:r>
        <w:rPr/>
        <w:t>Glass: Azuria.</w:t>
      </w:r>
    </w:p>
    <w:p w:rsidR="ABFFABFF" w:rsidRDefault="ABFFABFF" w:rsidP="ABFFABFF">
      <w:pPr>
        <w:pStyle w:val="ARCATSubPara"/>
        <w:numPr>
          <w:ilvl w:val="3"/>
          <w:numId w:val="1"/>
        </w:numPr>
        <w:rPr/>
      </w:pPr>
      <w:r>
        <w:rPr/>
        <w:t>Glass: Obscure.</w:t>
      </w:r>
    </w:p>
    <w:p w:rsidR="ABFFABFF" w:rsidRDefault="ABFFABFF" w:rsidP="ABFFABFF">
      <w:pPr>
        <w:pStyle w:val="ARCATSubPara"/>
        <w:numPr>
          <w:ilvl w:val="3"/>
          <w:numId w:val="1"/>
        </w:numPr>
        <w:rPr/>
      </w:pPr>
      <w:r>
        <w:rPr/>
        <w:t>Glass: Mist.</w:t>
      </w:r>
    </w:p>
    <w:p w:rsidR="ABFFABFF" w:rsidRDefault="ABFFABFF" w:rsidP="ABFFABFF">
      <w:pPr>
        <w:pStyle w:val="ARCATSubPara"/>
        <w:numPr>
          <w:ilvl w:val="3"/>
          <w:numId w:val="1"/>
        </w:numPr>
        <w:rPr/>
      </w:pPr>
      <w:r>
        <w:rPr/>
        <w:t>Glass: Rain.</w:t>
      </w:r>
    </w:p>
    <w:p w:rsidR="ABFFABFF" w:rsidRDefault="ABFFABFF" w:rsidP="ABFFABFF">
      <w:pPr>
        <w:pStyle w:val="ARCATSubPara"/>
        <w:numPr>
          <w:ilvl w:val="3"/>
          <w:numId w:val="1"/>
        </w:numPr>
        <w:rPr/>
      </w:pPr>
      <w:r>
        <w:rPr/>
        <w:t>Glass: Lo-E 366.</w:t>
      </w:r>
    </w:p>
    <w:p w:rsidR="ABFFABFF" w:rsidRDefault="ABFFABFF" w:rsidP="ABFFABFF">
      <w:pPr>
        <w:pStyle w:val="ARCATSubPara"/>
        <w:numPr>
          <w:ilvl w:val="3"/>
          <w:numId w:val="1"/>
        </w:numPr>
        <w:rPr/>
      </w:pPr>
      <w:r>
        <w:rPr/>
        <w:t>Glass: Lo-E 270.</w:t>
      </w:r>
    </w:p>
    <w:p>
      <w:pPr>
        <w:pStyle w:val="ARCATnote"/>
        <w:rPr/>
      </w:pPr>
      <w:r>
        <w:rPr/>
        <w:t>** NOTE TO SPECIFIER ** Targa Series 7100 Single Hung impact window designed by CGI includes a Lift Assist Constant Force Balance System, concealed balances, capture-lock sash system, and recessed tilt latches for unobstructed views. Delete if not required.</w:t>
      </w:r>
    </w:p>
    <w:p w:rsidR="ABFFABFF" w:rsidRDefault="ABFFABFF" w:rsidP="ABFFABFF">
      <w:pPr>
        <w:pStyle w:val="ARCATArticle"/>
        <w:numPr>
          <w:ilvl w:val="1"/>
          <w:numId w:val="1"/>
        </w:numPr>
        <w:rPr/>
      </w:pPr>
      <w:r>
        <w:rPr/>
        <w:t>SINGLE HUNG WINDOWS</w:t>
      </w:r>
    </w:p>
    <w:p w:rsidR="ABFFABFF" w:rsidRDefault="ABFFABFF" w:rsidP="ABFFABFF">
      <w:pPr>
        <w:pStyle w:val="ARCATParagraph"/>
        <w:numPr>
          <w:ilvl w:val="2"/>
          <w:numId w:val="1"/>
        </w:numPr>
        <w:rPr/>
      </w:pPr>
      <w:r>
        <w:rPr/>
        <w:t>Series: Targa Series 7100 by CGI.</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Maximum Water Resistance: 9 PSF.</w:t>
      </w:r>
    </w:p>
    <w:p w:rsidR="ABFFABFF" w:rsidRDefault="ABFFABFF" w:rsidP="ABFFABFF">
      <w:pPr>
        <w:pStyle w:val="ARCATSubSub1"/>
        <w:numPr>
          <w:ilvl w:val="4"/>
          <w:numId w:val="1"/>
        </w:numPr>
        <w:rPr/>
      </w:pPr>
      <w:r>
        <w:rPr/>
        <w:t>Small and Large Missile (54 inches (1372 mm) x 77 inches (1956 mm)): 60 PSF/ -60 PSF.</w:t>
      </w:r>
    </w:p>
    <w:p w:rsidR="ABFFABFF" w:rsidRDefault="ABFFABFF" w:rsidP="ABFFABFF">
      <w:pPr>
        <w:pStyle w:val="ARCATSubSub1"/>
        <w:numPr>
          <w:ilvl w:val="4"/>
          <w:numId w:val="1"/>
        </w:numPr>
        <w:rPr/>
      </w:pPr>
      <w:r>
        <w:rPr/>
        <w:t>Forced Entry Test (ASTM F 588): Passed.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3-1/4 inches (83 mm) frame depth.</w:t>
      </w:r>
    </w:p>
    <w:p w:rsidR="ABFFABFF" w:rsidRDefault="ABFFABFF" w:rsidP="ABFFABFF">
      <w:pPr>
        <w:pStyle w:val="ARCATSubSub1"/>
        <w:numPr>
          <w:ilvl w:val="4"/>
          <w:numId w:val="1"/>
        </w:numPr>
        <w:rPr/>
      </w:pPr>
      <w:r>
        <w:rPr/>
        <w:t>1/2 inch (13 mm) flange frame.</w:t>
      </w:r>
    </w:p>
    <w:p w:rsidR="ABFFABFF" w:rsidRDefault="ABFFABFF" w:rsidP="ABFFABFF">
      <w:pPr>
        <w:pStyle w:val="ARCATSubSub1"/>
        <w:numPr>
          <w:ilvl w:val="4"/>
          <w:numId w:val="1"/>
        </w:numPr>
        <w:rPr/>
      </w:pPr>
      <w:r>
        <w:rPr/>
        <w:t>Aluminum reinforced jamb.</w:t>
      </w:r>
    </w:p>
    <w:p w:rsidR="ABFFABFF" w:rsidRDefault="ABFFABFF" w:rsidP="ABFFABFF">
      <w:pPr>
        <w:pStyle w:val="ARCATSubSub1"/>
        <w:numPr>
          <w:ilvl w:val="4"/>
          <w:numId w:val="1"/>
        </w:numPr>
        <w:rPr/>
      </w:pPr>
      <w:r>
        <w:rPr/>
        <w:t>Sloped sill.</w:t>
      </w:r>
    </w:p>
    <w:p w:rsidR="ABFFABFF" w:rsidRDefault="ABFFABFF" w:rsidP="ABFFABFF">
      <w:pPr>
        <w:pStyle w:val="ARCATSubSub1"/>
        <w:numPr>
          <w:ilvl w:val="4"/>
          <w:numId w:val="1"/>
        </w:numPr>
        <w:rPr/>
      </w:pPr>
      <w:r>
        <w:rPr/>
        <w:t>Capture-lock sash system.</w:t>
      </w:r>
    </w:p>
    <w:p w:rsidR="ABFFABFF" w:rsidRDefault="ABFFABFF" w:rsidP="ABFFABFF">
      <w:pPr>
        <w:pStyle w:val="ARCATSubSub1"/>
        <w:numPr>
          <w:ilvl w:val="4"/>
          <w:numId w:val="1"/>
        </w:numPr>
        <w:rPr/>
      </w:pPr>
      <w:r>
        <w:rPr/>
        <w:t>Lift Assist Constant Force Balance System.</w:t>
      </w:r>
    </w:p>
    <w:p w:rsidR="ABFFABFF" w:rsidRDefault="ABFFABFF" w:rsidP="ABFFABFF">
      <w:pPr>
        <w:pStyle w:val="ARCATSubSub1"/>
        <w:numPr>
          <w:ilvl w:val="4"/>
          <w:numId w:val="1"/>
        </w:numPr>
        <w:rPr/>
      </w:pPr>
      <w:r>
        <w:rPr/>
        <w:t>Snap-on glazing beads.</w:t>
      </w:r>
    </w:p>
    <w:p w:rsidR="ABFFABFF" w:rsidRDefault="ABFFABFF" w:rsidP="ABFFABFF">
      <w:pPr>
        <w:pStyle w:val="ARCATSubSub1"/>
        <w:numPr>
          <w:ilvl w:val="4"/>
          <w:numId w:val="1"/>
        </w:numPr>
        <w:rPr/>
      </w:pPr>
      <w:r>
        <w:rPr/>
        <w:t>Structural glazing.</w:t>
      </w:r>
    </w:p>
    <w:p w:rsidR="ABFFABFF" w:rsidRDefault="ABFFABFF" w:rsidP="ABFFABFF">
      <w:pPr>
        <w:pStyle w:val="ARCATSubSub1"/>
        <w:numPr>
          <w:ilvl w:val="4"/>
          <w:numId w:val="1"/>
        </w:numPr>
        <w:rPr/>
      </w:pPr>
      <w:r>
        <w:rPr/>
        <w:t>No installation fasteners required in head or sill.</w:t>
      </w:r>
    </w:p>
    <w:p w:rsidR="ABFFABFF" w:rsidRDefault="ABFFABFF" w:rsidP="ABFFABFF">
      <w:pPr>
        <w:pStyle w:val="ARCATSubSub1"/>
        <w:numPr>
          <w:ilvl w:val="4"/>
          <w:numId w:val="1"/>
        </w:numPr>
        <w:rPr/>
      </w:pPr>
      <w:r>
        <w:rPr/>
        <w:t>Aluminum reinforced sash.</w:t>
      </w:r>
    </w:p>
    <w:p w:rsidR="ABFFABFF" w:rsidRDefault="ABFFABFF" w:rsidP="ABFFABFF">
      <w:pPr>
        <w:pStyle w:val="ARCATSubSub1"/>
        <w:numPr>
          <w:ilvl w:val="4"/>
          <w:numId w:val="1"/>
        </w:numPr>
        <w:rPr/>
      </w:pPr>
      <w:r>
        <w:rPr/>
        <w:t>Extruded screen frame with Super-View fiberglass mesh.</w:t>
      </w:r>
    </w:p>
    <w:p>
      <w:pPr>
        <w:pStyle w:val="ARCATnote"/>
        <w:rPr/>
      </w:pPr>
      <w:r>
        <w:rPr/>
        <w:t>** NOTE TO SPECIFIER ** Delete glass construction not required.</w:t>
      </w:r>
    </w:p>
    <w:p w:rsidR="ABFFABFF" w:rsidRDefault="ABFFABFF" w:rsidP="ABFFABFF">
      <w:pPr>
        <w:pStyle w:val="ARCATSubPara"/>
        <w:numPr>
          <w:ilvl w:val="3"/>
          <w:numId w:val="1"/>
        </w:numPr>
        <w:rPr/>
      </w:pPr>
      <w:r>
        <w:rPr/>
        <w:t>Energy Requirement: U Factor /SHGC / VT:</w:t>
      </w:r>
    </w:p>
    <w:p w:rsidR="ABFFABFF" w:rsidRDefault="ABFFABFF" w:rsidP="ABFFABFF">
      <w:pPr>
        <w:pStyle w:val="ARCATSubSub1"/>
        <w:numPr>
          <w:ilvl w:val="4"/>
          <w:numId w:val="1"/>
        </w:numPr>
        <w:rPr/>
      </w:pPr>
      <w:r>
        <w:rPr/>
        <w:t>7/16 inch (11 mm) Clear LoE 366 Laminated: 0.81 / 0.27 / 0.46.</w:t>
      </w:r>
    </w:p>
    <w:p w:rsidR="ABFFABFF" w:rsidRDefault="ABFFABFF" w:rsidP="ABFFABFF">
      <w:pPr>
        <w:pStyle w:val="ARCATSubSub1"/>
        <w:numPr>
          <w:ilvl w:val="4"/>
          <w:numId w:val="1"/>
        </w:numPr>
        <w:rPr/>
      </w:pPr>
      <w:r>
        <w:rPr/>
        <w:t>7/16 inch (11 mm) Gray Laminated: 0.81 / 0.44 / 0.38.</w:t>
      </w:r>
    </w:p>
    <w:p w:rsidR="ABFFABFF" w:rsidRDefault="ABFFABFF" w:rsidP="ABFFABFF">
      <w:pPr>
        <w:pStyle w:val="ARCATSubSub1"/>
        <w:numPr>
          <w:ilvl w:val="4"/>
          <w:numId w:val="1"/>
        </w:numPr>
        <w:rPr/>
      </w:pPr>
      <w:r>
        <w:rPr/>
        <w:t>7/16 inch (11 mm) Clear Laminated: 0.81 / 0.56 / 0.67.</w:t>
      </w:r>
    </w:p>
    <w:p w:rsidR="ABFFABFF" w:rsidRDefault="ABFFABFF" w:rsidP="ABFFABFF">
      <w:pPr>
        <w:pStyle w:val="ARCATSubSub1"/>
        <w:numPr>
          <w:ilvl w:val="4"/>
          <w:numId w:val="1"/>
        </w:numPr>
        <w:rPr/>
      </w:pPr>
      <w:r>
        <w:rPr/>
        <w:t>1 inch (25 mm) Insulated Laminated Clear LoE 366: 0.28 / 0.21 / 0.48.</w:t>
      </w:r>
    </w:p>
    <w:p w:rsidR="ABFFABFF" w:rsidRDefault="ABFFABFF" w:rsidP="ABFFABFF">
      <w:pPr>
        <w:pStyle w:val="ARCATSubSub1"/>
        <w:numPr>
          <w:ilvl w:val="4"/>
          <w:numId w:val="1"/>
        </w:numPr>
        <w:rPr/>
      </w:pPr>
      <w:r>
        <w:rPr/>
        <w:t>1 inch (25 mm) Insulated Laminated Clear LoE 270: 0.29 / 0.28 / 0.52.</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Recessed tilt latches.</w:t>
      </w:r>
    </w:p>
    <w:p w:rsidR="ABFFABFF" w:rsidRDefault="ABFFABFF" w:rsidP="ABFFABFF">
      <w:pPr>
        <w:pStyle w:val="ARCATSubSub1"/>
        <w:numPr>
          <w:ilvl w:val="4"/>
          <w:numId w:val="1"/>
        </w:numPr>
        <w:rPr/>
      </w:pPr>
      <w:r>
        <w:rPr/>
        <w:t>Sweep locks.</w:t>
      </w:r>
    </w:p>
    <w:p w:rsidR="ABFFABFF" w:rsidRDefault="ABFFABFF" w:rsidP="ABFFABFF">
      <w:pPr>
        <w:pStyle w:val="ARCATSubPara"/>
        <w:numPr>
          <w:ilvl w:val="3"/>
          <w:numId w:val="1"/>
        </w:numPr>
        <w:rPr/>
      </w:pPr>
      <w:r>
        <w:rPr/>
        <w:t>Optional: Available In Oriel/ Proview Configurations.</w:t>
      </w:r>
    </w:p>
    <w:p>
      <w:pPr>
        <w:pStyle w:val="ARCATnote"/>
        <w:rPr/>
      </w:pPr>
      <w:r>
        <w:rPr/>
        <w:t>** NOTE TO SPECIFIER ** The Targa Series 7200 Horizontal Rolling Window designed by CGI features a super smooth rolling action available in sizes up to 111 inches x 63 inches in a 3 panel configuration. Delete if not required.</w:t>
      </w:r>
    </w:p>
    <w:p w:rsidR="ABFFABFF" w:rsidRDefault="ABFFABFF" w:rsidP="ABFFABFF">
      <w:pPr>
        <w:pStyle w:val="ARCATArticle"/>
        <w:numPr>
          <w:ilvl w:val="1"/>
          <w:numId w:val="1"/>
        </w:numPr>
        <w:rPr/>
      </w:pPr>
      <w:r>
        <w:rPr/>
        <w:t>HORIZONTAL ROLLING WINDOWS</w:t>
      </w:r>
    </w:p>
    <w:p w:rsidR="ABFFABFF" w:rsidRDefault="ABFFABFF" w:rsidP="ABFFABFF">
      <w:pPr>
        <w:pStyle w:val="ARCATParagraph"/>
        <w:numPr>
          <w:ilvl w:val="2"/>
          <w:numId w:val="1"/>
        </w:numPr>
        <w:rPr/>
      </w:pPr>
      <w:r>
        <w:rPr/>
        <w:t>Series: Targa Series 7200 by CGI.</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Maximum Water Resistance: 9 PSF.</w:t>
      </w:r>
    </w:p>
    <w:p w:rsidR="ABFFABFF" w:rsidRDefault="ABFFABFF" w:rsidP="ABFFABFF">
      <w:pPr>
        <w:pStyle w:val="ARCATSubSub1"/>
        <w:numPr>
          <w:ilvl w:val="4"/>
          <w:numId w:val="1"/>
        </w:numPr>
        <w:rPr/>
      </w:pPr>
      <w:r>
        <w:rPr/>
        <w:t>Small and Large Missile (2 panel 74-3/4 inches (1899 mm) x 63 inches (1600 mm)): 60 PSF/ -60 PSF.</w:t>
      </w:r>
    </w:p>
    <w:p w:rsidR="ABFFABFF" w:rsidRDefault="ABFFABFF" w:rsidP="ABFFABFF">
      <w:pPr>
        <w:pStyle w:val="ARCATSubSub1"/>
        <w:numPr>
          <w:ilvl w:val="4"/>
          <w:numId w:val="1"/>
        </w:numPr>
        <w:rPr/>
      </w:pPr>
      <w:r>
        <w:rPr/>
        <w:t>Small and Large Missile (3 panel 111 inches (2819 mm) x 63 inches (1600 mm)): 60 PSF/ -60 PSF.</w:t>
      </w:r>
    </w:p>
    <w:p w:rsidR="ABFFABFF" w:rsidRDefault="ABFFABFF" w:rsidP="ABFFABFF">
      <w:pPr>
        <w:pStyle w:val="ARCATSubSub1"/>
        <w:numPr>
          <w:ilvl w:val="4"/>
          <w:numId w:val="1"/>
        </w:numPr>
        <w:rPr/>
      </w:pPr>
      <w:r>
        <w:rPr/>
        <w:t>Forced Entry Test (ASTM F 588): Passed.</w:t>
      </w:r>
    </w:p>
    <w:p>
      <w:pPr>
        <w:pStyle w:val="ARCATnote"/>
        <w:rPr/>
      </w:pPr>
      <w:r>
        <w:rPr/>
        <w:t>** NOTE TO SPECIFIER ** Delete panel configuration not required.</w:t>
      </w:r>
    </w:p>
    <w:p w:rsidR="ABFFABFF" w:rsidRDefault="ABFFABFF" w:rsidP="ABFFABFF">
      <w:pPr>
        <w:pStyle w:val="ARCATSubPara"/>
        <w:numPr>
          <w:ilvl w:val="3"/>
          <w:numId w:val="1"/>
        </w:numPr>
        <w:rPr/>
      </w:pPr>
      <w:r>
        <w:rPr/>
        <w:t>Panel Configuration: Two panel OX.</w:t>
      </w:r>
    </w:p>
    <w:p w:rsidR="ABFFABFF" w:rsidRDefault="ABFFABFF" w:rsidP="ABFFABFF">
      <w:pPr>
        <w:pStyle w:val="ARCATSubPara"/>
        <w:numPr>
          <w:ilvl w:val="3"/>
          <w:numId w:val="1"/>
        </w:numPr>
        <w:rPr/>
      </w:pPr>
      <w:r>
        <w:rPr/>
        <w:t>Panel Configuration: Two panel XO.</w:t>
      </w:r>
    </w:p>
    <w:p w:rsidR="ABFFABFF" w:rsidRDefault="ABFFABFF" w:rsidP="ABFFABFF">
      <w:pPr>
        <w:pStyle w:val="ARCATSubPara"/>
        <w:numPr>
          <w:ilvl w:val="3"/>
          <w:numId w:val="1"/>
        </w:numPr>
        <w:rPr/>
      </w:pPr>
      <w:r>
        <w:rPr/>
        <w:t>Panel Configuration: Three panel XOX.</w:t>
      </w:r>
    </w:p>
    <w:p>
      <w:pPr>
        <w:pStyle w:val="ARCATnote"/>
        <w:rPr/>
      </w:pPr>
      <w:r>
        <w:rPr/>
        <w:t>** NOTE TO SPECIFIER ** Delete lite configuration not required.</w:t>
      </w:r>
    </w:p>
    <w:p w:rsidR="ABFFABFF" w:rsidRDefault="ABFFABFF" w:rsidP="ABFFABFF">
      <w:pPr>
        <w:pStyle w:val="ARCATSubPara"/>
        <w:numPr>
          <w:ilvl w:val="3"/>
          <w:numId w:val="1"/>
        </w:numPr>
        <w:rPr/>
      </w:pPr>
      <w:r>
        <w:rPr/>
        <w:t>Lite Configuration: Equal.</w:t>
      </w:r>
    </w:p>
    <w:p w:rsidR="ABFFABFF" w:rsidRDefault="ABFFABFF" w:rsidP="ABFFABFF">
      <w:pPr>
        <w:pStyle w:val="ARCATSubPara"/>
        <w:numPr>
          <w:ilvl w:val="3"/>
          <w:numId w:val="1"/>
        </w:numPr>
        <w:rPr/>
      </w:pPr>
      <w:r>
        <w:rPr/>
        <w:t>Lite Configuration: 1/4 - 1/2 - 1/4.</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3 1/4 inches (83 mm) frame depth.</w:t>
      </w:r>
    </w:p>
    <w:p w:rsidR="ABFFABFF" w:rsidRDefault="ABFFABFF" w:rsidP="ABFFABFF">
      <w:pPr>
        <w:pStyle w:val="ARCATSubSub1"/>
        <w:numPr>
          <w:ilvl w:val="4"/>
          <w:numId w:val="1"/>
        </w:numPr>
        <w:rPr/>
      </w:pPr>
      <w:r>
        <w:rPr/>
        <w:t>1/2 inch (13 mm) flange frame.</w:t>
      </w:r>
    </w:p>
    <w:p w:rsidR="ABFFABFF" w:rsidRDefault="ABFFABFF" w:rsidP="ABFFABFF">
      <w:pPr>
        <w:pStyle w:val="ARCATSubSub1"/>
        <w:numPr>
          <w:ilvl w:val="4"/>
          <w:numId w:val="1"/>
        </w:numPr>
        <w:rPr/>
      </w:pPr>
      <w:r>
        <w:rPr/>
        <w:t>Capture-lock sash system.</w:t>
      </w:r>
    </w:p>
    <w:p w:rsidR="ABFFABFF" w:rsidRDefault="ABFFABFF" w:rsidP="ABFFABFF">
      <w:pPr>
        <w:pStyle w:val="ARCATSubSub1"/>
        <w:numPr>
          <w:ilvl w:val="4"/>
          <w:numId w:val="1"/>
        </w:numPr>
        <w:rPr/>
      </w:pPr>
      <w:r>
        <w:rPr/>
        <w:t>Snap-on glazing beads.</w:t>
      </w:r>
    </w:p>
    <w:p w:rsidR="ABFFABFF" w:rsidRDefault="ABFFABFF" w:rsidP="ABFFABFF">
      <w:pPr>
        <w:pStyle w:val="ARCATSubSub1"/>
        <w:numPr>
          <w:ilvl w:val="4"/>
          <w:numId w:val="1"/>
        </w:numPr>
        <w:rPr/>
      </w:pPr>
      <w:r>
        <w:rPr/>
        <w:t>Structural glazing.</w:t>
      </w:r>
    </w:p>
    <w:p w:rsidR="ABFFABFF" w:rsidRDefault="ABFFABFF" w:rsidP="ABFFABFF">
      <w:pPr>
        <w:pStyle w:val="ARCATSubSub1"/>
        <w:numPr>
          <w:ilvl w:val="4"/>
          <w:numId w:val="1"/>
        </w:numPr>
        <w:rPr/>
      </w:pPr>
      <w:r>
        <w:rPr/>
        <w:t>Aluminum reinforced sash.</w:t>
      </w:r>
    </w:p>
    <w:p w:rsidR="ABFFABFF" w:rsidRDefault="ABFFABFF" w:rsidP="ABFFABFF">
      <w:pPr>
        <w:pStyle w:val="ARCATSubSub1"/>
        <w:numPr>
          <w:ilvl w:val="4"/>
          <w:numId w:val="1"/>
        </w:numPr>
        <w:rPr/>
      </w:pPr>
      <w:r>
        <w:rPr/>
        <w:t>Extruded screen frame with Super-View fiberglass mesh.</w:t>
      </w:r>
    </w:p>
    <w:p w:rsidR="ABFFABFF" w:rsidRDefault="ABFFABFF" w:rsidP="ABFFABFF">
      <w:pPr>
        <w:pStyle w:val="ARCATSubSub1"/>
        <w:numPr>
          <w:ilvl w:val="4"/>
          <w:numId w:val="1"/>
        </w:numPr>
        <w:rPr/>
      </w:pPr>
      <w:r>
        <w:rPr/>
        <w:t>Concealed installation fasteners.</w:t>
      </w:r>
    </w:p>
    <w:p>
      <w:pPr>
        <w:pStyle w:val="ARCATnote"/>
        <w:rPr/>
      </w:pPr>
      <w:r>
        <w:rPr/>
        <w:t>** NOTE TO SPECIFIER ** Delete glass construction not required.</w:t>
      </w:r>
    </w:p>
    <w:p w:rsidR="ABFFABFF" w:rsidRDefault="ABFFABFF" w:rsidP="ABFFABFF">
      <w:pPr>
        <w:pStyle w:val="ARCATSubPara"/>
        <w:numPr>
          <w:ilvl w:val="3"/>
          <w:numId w:val="1"/>
        </w:numPr>
        <w:rPr/>
      </w:pPr>
      <w:r>
        <w:rPr/>
        <w:t>Energy Requirement: U Factor /SHGC / VT:</w:t>
      </w:r>
    </w:p>
    <w:p w:rsidR="ABFFABFF" w:rsidRDefault="ABFFABFF" w:rsidP="ABFFABFF">
      <w:pPr>
        <w:pStyle w:val="ARCATSubSub1"/>
        <w:numPr>
          <w:ilvl w:val="4"/>
          <w:numId w:val="1"/>
        </w:numPr>
        <w:rPr/>
      </w:pPr>
      <w:r>
        <w:rPr/>
        <w:t>7/16 inch Clear LoE 366 Laminated: 0.81 / 0.27 / 0.45.</w:t>
      </w:r>
    </w:p>
    <w:p w:rsidR="ABFFABFF" w:rsidRDefault="ABFFABFF" w:rsidP="ABFFABFF">
      <w:pPr>
        <w:pStyle w:val="ARCATSubSub1"/>
        <w:numPr>
          <w:ilvl w:val="4"/>
          <w:numId w:val="1"/>
        </w:numPr>
        <w:rPr/>
      </w:pPr>
      <w:r>
        <w:rPr/>
        <w:t>7/16 inch Gray Laminated: 0.81 / 0.43 / 0.37.</w:t>
      </w:r>
    </w:p>
    <w:p w:rsidR="ABFFABFF" w:rsidRDefault="ABFFABFF" w:rsidP="ABFFABFF">
      <w:pPr>
        <w:pStyle w:val="ARCATSubSub1"/>
        <w:numPr>
          <w:ilvl w:val="4"/>
          <w:numId w:val="1"/>
        </w:numPr>
        <w:rPr/>
      </w:pPr>
      <w:r>
        <w:rPr/>
        <w:t>7/16 inch Clear Laminated: 0.81 / 0.55 / 0.65.</w:t>
      </w:r>
    </w:p>
    <w:p w:rsidR="ABFFABFF" w:rsidRDefault="ABFFABFF" w:rsidP="ABFFABFF">
      <w:pPr>
        <w:pStyle w:val="ARCATSubSub1"/>
        <w:numPr>
          <w:ilvl w:val="4"/>
          <w:numId w:val="1"/>
        </w:numPr>
        <w:rPr/>
      </w:pPr>
      <w:r>
        <w:rPr/>
        <w:t>1 inch (25 mm) Insulated Laminated Clear LoE 366: 0.28 / 0.21 / 0.47.</w:t>
      </w:r>
    </w:p>
    <w:p w:rsidR="ABFFABFF" w:rsidRDefault="ABFFABFF" w:rsidP="ABFFABFF">
      <w:pPr>
        <w:pStyle w:val="ARCATSubSub1"/>
        <w:numPr>
          <w:ilvl w:val="4"/>
          <w:numId w:val="1"/>
        </w:numPr>
        <w:rPr/>
      </w:pPr>
      <w:r>
        <w:rPr/>
        <w:t>1 inch (25 mm) Insulated Laminated Clear LoE 270: 0.28 / 0.27 / 0.51.</w:t>
      </w:r>
    </w:p>
    <w:p w:rsidR="ABFFABFF" w:rsidRDefault="ABFFABFF" w:rsidP="ABFFABFF">
      <w:pPr>
        <w:pStyle w:val="ARCATSubPara"/>
        <w:numPr>
          <w:ilvl w:val="3"/>
          <w:numId w:val="1"/>
        </w:numPr>
        <w:rPr/>
      </w:pPr>
      <w:r>
        <w:rPr/>
        <w:t>Hardware: Sweep locks.</w:t>
      </w:r>
    </w:p>
    <w:p>
      <w:pPr>
        <w:pStyle w:val="ARCATnote"/>
        <w:rPr/>
      </w:pPr>
      <w:r>
        <w:rPr/>
        <w:t>** NOTE TO SPECIFIER ** The Targa Series 7300 Casement Window designed by CGI features a single action multipoint lock, nesting handle, and stainless steel package including operators and hinges. Our contoured trim adds a touch of elegance to any room. Delete if not required.</w:t>
      </w:r>
    </w:p>
    <w:p w:rsidR="ABFFABFF" w:rsidRDefault="ABFFABFF" w:rsidP="ABFFABFF">
      <w:pPr>
        <w:pStyle w:val="ARCATArticle"/>
        <w:numPr>
          <w:ilvl w:val="1"/>
          <w:numId w:val="1"/>
        </w:numPr>
        <w:rPr/>
      </w:pPr>
      <w:r>
        <w:rPr/>
        <w:t>CASEMENT WINDOWS</w:t>
      </w:r>
    </w:p>
    <w:p w:rsidR="ABFFABFF" w:rsidRDefault="ABFFABFF" w:rsidP="ABFFABFF">
      <w:pPr>
        <w:pStyle w:val="ARCATParagraph"/>
        <w:numPr>
          <w:ilvl w:val="2"/>
          <w:numId w:val="1"/>
        </w:numPr>
        <w:rPr/>
      </w:pPr>
      <w:r>
        <w:rPr/>
        <w:t>Series: Targa Series 7300 by CGI.</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Maximum Water Resistance: 9 PSF.</w:t>
      </w:r>
    </w:p>
    <w:p w:rsidR="ABFFABFF" w:rsidRDefault="ABFFABFF" w:rsidP="ABFFABFF">
      <w:pPr>
        <w:pStyle w:val="ARCATSubSub1"/>
        <w:numPr>
          <w:ilvl w:val="4"/>
          <w:numId w:val="1"/>
        </w:numPr>
        <w:rPr/>
      </w:pPr>
      <w:r>
        <w:rPr/>
        <w:t>Small and Large Missile (37 inches (940 mm) x 76 inches (1930 mm)): 60 PSF/ -60 PSF.</w:t>
      </w:r>
    </w:p>
    <w:p w:rsidR="ABFFABFF" w:rsidRDefault="ABFFABFF" w:rsidP="ABFFABFF">
      <w:pPr>
        <w:pStyle w:val="ARCATSubSub1"/>
        <w:numPr>
          <w:ilvl w:val="4"/>
          <w:numId w:val="1"/>
        </w:numPr>
        <w:rPr/>
      </w:pPr>
      <w:r>
        <w:rPr/>
        <w:t>Forced Entry Test (ASTM F 588): Passed.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3 1/4 inches (83 mm) frame depth.</w:t>
      </w:r>
    </w:p>
    <w:p w:rsidR="ABFFABFF" w:rsidRDefault="ABFFABFF" w:rsidP="ABFFABFF">
      <w:pPr>
        <w:pStyle w:val="ARCATSubSub1"/>
        <w:numPr>
          <w:ilvl w:val="4"/>
          <w:numId w:val="1"/>
        </w:numPr>
        <w:rPr/>
      </w:pPr>
      <w:r>
        <w:rPr/>
        <w:t>1/2 inch (13 mm) flange frame.</w:t>
      </w:r>
    </w:p>
    <w:p w:rsidR="ABFFABFF" w:rsidRDefault="ABFFABFF" w:rsidP="ABFFABFF">
      <w:pPr>
        <w:pStyle w:val="ARCATSubSub1"/>
        <w:numPr>
          <w:ilvl w:val="4"/>
          <w:numId w:val="1"/>
        </w:numPr>
        <w:rPr/>
      </w:pPr>
      <w:r>
        <w:rPr/>
        <w:t>Triple weatherstripping.</w:t>
      </w:r>
    </w:p>
    <w:p w:rsidR="ABFFABFF" w:rsidRDefault="ABFFABFF" w:rsidP="ABFFABFF">
      <w:pPr>
        <w:pStyle w:val="ARCATSubSub1"/>
        <w:numPr>
          <w:ilvl w:val="4"/>
          <w:numId w:val="1"/>
        </w:numPr>
        <w:rPr/>
      </w:pPr>
      <w:r>
        <w:rPr/>
        <w:t>Snap-on glazing beads.</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Aluminum reinforced frame and sash.</w:t>
      </w:r>
    </w:p>
    <w:p w:rsidR="ABFFABFF" w:rsidRDefault="ABFFABFF" w:rsidP="ABFFABFF">
      <w:pPr>
        <w:pStyle w:val="ARCATSubSub1"/>
        <w:numPr>
          <w:ilvl w:val="4"/>
          <w:numId w:val="1"/>
        </w:numPr>
        <w:rPr/>
      </w:pPr>
      <w:r>
        <w:rPr/>
        <w:t>Extruded screen frame with Super-View fiberglass mesh.</w:t>
      </w:r>
    </w:p>
    <w:p>
      <w:pPr>
        <w:pStyle w:val="ARCATnote"/>
        <w:rPr/>
      </w:pPr>
      <w:r>
        <w:rPr/>
        <w:t>** NOTE TO SPECIFIER ** Delete glass construction not required.</w:t>
      </w:r>
    </w:p>
    <w:p w:rsidR="ABFFABFF" w:rsidRDefault="ABFFABFF" w:rsidP="ABFFABFF">
      <w:pPr>
        <w:pStyle w:val="ARCATSubPara"/>
        <w:numPr>
          <w:ilvl w:val="3"/>
          <w:numId w:val="1"/>
        </w:numPr>
        <w:rPr/>
      </w:pPr>
      <w:r>
        <w:rPr/>
        <w:t>Energy Requirement: U Factor /SHGC / VT:</w:t>
      </w:r>
    </w:p>
    <w:p w:rsidR="ABFFABFF" w:rsidRDefault="ABFFABFF" w:rsidP="ABFFABFF">
      <w:pPr>
        <w:pStyle w:val="ARCATSubSub1"/>
        <w:numPr>
          <w:ilvl w:val="4"/>
          <w:numId w:val="1"/>
        </w:numPr>
        <w:rPr/>
      </w:pPr>
      <w:r>
        <w:rPr/>
        <w:t>7/16 inch (11 mm) Clear LoE 366 Laminated: 0.74 / 0.25 / 0.41.</w:t>
      </w:r>
    </w:p>
    <w:p w:rsidR="ABFFABFF" w:rsidRDefault="ABFFABFF" w:rsidP="ABFFABFF">
      <w:pPr>
        <w:pStyle w:val="ARCATSubSub1"/>
        <w:numPr>
          <w:ilvl w:val="4"/>
          <w:numId w:val="1"/>
        </w:numPr>
        <w:rPr/>
      </w:pPr>
      <w:r>
        <w:rPr/>
        <w:t>7/16 inch (11 mm) Gray Laminated: 0.74 / 0.39 / 0.34.</w:t>
      </w:r>
    </w:p>
    <w:p w:rsidR="ABFFABFF" w:rsidRDefault="ABFFABFF" w:rsidP="ABFFABFF">
      <w:pPr>
        <w:pStyle w:val="ARCATSubSub1"/>
        <w:numPr>
          <w:ilvl w:val="4"/>
          <w:numId w:val="1"/>
        </w:numPr>
        <w:rPr/>
      </w:pPr>
      <w:r>
        <w:rPr/>
        <w:t>7/16 inch (11 mm) Clear Laminated: 0.74 / 0.51 / 0.60.</w:t>
      </w:r>
    </w:p>
    <w:p w:rsidR="ABFFABFF" w:rsidRDefault="ABFFABFF" w:rsidP="ABFFABFF">
      <w:pPr>
        <w:pStyle w:val="ARCATSubSub1"/>
        <w:numPr>
          <w:ilvl w:val="4"/>
          <w:numId w:val="1"/>
        </w:numPr>
        <w:rPr/>
      </w:pPr>
      <w:r>
        <w:rPr/>
        <w:t>1 inch (25 mm) Insulated Laminated Clear LoE 366: 0.29 / 0.19 / 0.43.</w:t>
      </w:r>
    </w:p>
    <w:p w:rsidR="ABFFABFF" w:rsidRDefault="ABFFABFF" w:rsidP="ABFFABFF">
      <w:pPr>
        <w:pStyle w:val="ARCATSubSub1"/>
        <w:numPr>
          <w:ilvl w:val="4"/>
          <w:numId w:val="1"/>
        </w:numPr>
        <w:rPr/>
      </w:pPr>
      <w:r>
        <w:rPr/>
        <w:t>1 inch (25 mm) Insulated Laminated Clear LoE 270: 0.29 / 0.25 / 0.46.</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Stainless steel arm operator with nesting crank handle.</w:t>
      </w:r>
    </w:p>
    <w:p w:rsidR="ABFFABFF" w:rsidRDefault="ABFFABFF" w:rsidP="ABFFABFF">
      <w:pPr>
        <w:pStyle w:val="ARCATSubSub1"/>
        <w:numPr>
          <w:ilvl w:val="4"/>
          <w:numId w:val="1"/>
        </w:numPr>
        <w:rPr/>
      </w:pPr>
      <w:r>
        <w:rPr/>
        <w:t>Stainless steel operator track.</w:t>
      </w:r>
    </w:p>
    <w:p w:rsidR="ABFFABFF" w:rsidRDefault="ABFFABFF" w:rsidP="ABFFABFF">
      <w:pPr>
        <w:pStyle w:val="ARCATSubSub1"/>
        <w:numPr>
          <w:ilvl w:val="4"/>
          <w:numId w:val="1"/>
        </w:numPr>
        <w:rPr/>
      </w:pPr>
      <w:r>
        <w:rPr/>
        <w:t>Hinges with washability features.</w:t>
      </w:r>
    </w:p>
    <w:p w:rsidR="ABFFABFF" w:rsidRDefault="ABFFABFF" w:rsidP="ABFFABFF">
      <w:pPr>
        <w:pStyle w:val="ARCATSubSub1"/>
        <w:numPr>
          <w:ilvl w:val="4"/>
          <w:numId w:val="1"/>
        </w:numPr>
        <w:rPr/>
      </w:pPr>
      <w:r>
        <w:rPr/>
        <w:t>Pair of stainless steel concealed hinges.</w:t>
      </w:r>
    </w:p>
    <w:p w:rsidR="ABFFABFF" w:rsidRDefault="ABFFABFF" w:rsidP="ABFFABFF">
      <w:pPr>
        <w:pStyle w:val="ARCATSubSub1"/>
        <w:numPr>
          <w:ilvl w:val="4"/>
          <w:numId w:val="1"/>
        </w:numPr>
        <w:rPr/>
      </w:pPr>
      <w:r>
        <w:rPr/>
        <w:t>Multipoint lock system with single locking handle.</w:t>
      </w:r>
    </w:p>
    <w:p w:rsidR="ABFFABFF" w:rsidRDefault="ABFFABFF" w:rsidP="ABFFABFF">
      <w:pPr>
        <w:pStyle w:val="ARCATSubSub1"/>
        <w:numPr>
          <w:ilvl w:val="4"/>
          <w:numId w:val="1"/>
        </w:numPr>
        <w:rPr/>
      </w:pPr>
      <w:r>
        <w:rPr/>
        <w:t>Stainless steel keepers.</w:t>
      </w:r>
    </w:p>
    <w:p w:rsidR="ABFFABFF" w:rsidRDefault="ABFFABFF" w:rsidP="ABFFABFF">
      <w:pPr>
        <w:pStyle w:val="ARCATSubSub1"/>
        <w:numPr>
          <w:ilvl w:val="4"/>
          <w:numId w:val="1"/>
        </w:numPr>
        <w:rPr/>
      </w:pPr>
      <w:r>
        <w:rPr/>
        <w:t>Aluminum super-snubber blocks.</w:t>
      </w:r>
    </w:p>
    <w:p w:rsidR="ABFFABFF" w:rsidRDefault="ABFFABFF" w:rsidP="ABFFABFF">
      <w:pPr>
        <w:pStyle w:val="ARCATSubSub1"/>
        <w:numPr>
          <w:ilvl w:val="4"/>
          <w:numId w:val="1"/>
        </w:numPr>
        <w:rPr/>
      </w:pPr>
      <w:r>
        <w:rPr/>
        <w:t>Small operator on units less than 24 inches (610 mm), large operator on units 24 inches (610 mm) or more.</w:t>
      </w:r>
    </w:p>
    <w:p>
      <w:pPr>
        <w:pStyle w:val="ARCATnote"/>
        <w:rPr/>
      </w:pPr>
      <w:r>
        <w:rPr/>
        <w:t>** NOTE TO SPECIFIER ** Optional. Delete if not required.</w:t>
      </w:r>
    </w:p>
    <w:p w:rsidR="ABFFABFF" w:rsidRDefault="ABFFABFF" w:rsidP="ABFFABFF">
      <w:pPr>
        <w:pStyle w:val="ARCATSubSub1"/>
        <w:numPr>
          <w:ilvl w:val="4"/>
          <w:numId w:val="1"/>
        </w:numPr>
        <w:rPr/>
      </w:pPr>
      <w:r>
        <w:rPr/>
        <w:t>Limit opening device.</w:t>
      </w:r>
    </w:p>
    <w:p>
      <w:pPr>
        <w:pStyle w:val="ARCATnote"/>
        <w:rPr/>
      </w:pPr>
      <w:r>
        <w:rPr/>
        <w:t>** NOTE TO SPECIFIER ** The Targa Series 7400 Project Out Window designed by CGI features a single action multi point lock, nesting handle, and stainless steel package including operators and hinges. Our contoured trim adds a touch of elegance to any room. Delete if not required.</w:t>
      </w:r>
    </w:p>
    <w:p w:rsidR="ABFFABFF" w:rsidRDefault="ABFFABFF" w:rsidP="ABFFABFF">
      <w:pPr>
        <w:pStyle w:val="ARCATArticle"/>
        <w:numPr>
          <w:ilvl w:val="1"/>
          <w:numId w:val="1"/>
        </w:numPr>
        <w:rPr/>
      </w:pPr>
      <w:r>
        <w:rPr/>
        <w:t>PROJECT-OUT/AWNING WINDOWS</w:t>
      </w:r>
    </w:p>
    <w:p w:rsidR="ABFFABFF" w:rsidRDefault="ABFFABFF" w:rsidP="ABFFABFF">
      <w:pPr>
        <w:pStyle w:val="ARCATParagraph"/>
        <w:numPr>
          <w:ilvl w:val="2"/>
          <w:numId w:val="1"/>
        </w:numPr>
        <w:rPr/>
      </w:pPr>
      <w:r>
        <w:rPr/>
        <w:t>Series: Targa Series 7400 by CGI.</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Maximum Water Resistance: 9 PSF.</w:t>
      </w:r>
    </w:p>
    <w:p w:rsidR="ABFFABFF" w:rsidRDefault="ABFFABFF" w:rsidP="ABFFABFF">
      <w:pPr>
        <w:pStyle w:val="ARCATSubSub1"/>
        <w:numPr>
          <w:ilvl w:val="4"/>
          <w:numId w:val="1"/>
        </w:numPr>
        <w:rPr/>
      </w:pPr>
      <w:r>
        <w:rPr/>
        <w:t>Small and Large Missile (53-1/8 inches (1349 mm) x 39 inches (991 mm)): 60 PSF/ -60 PSF.</w:t>
      </w:r>
    </w:p>
    <w:p w:rsidR="ABFFABFF" w:rsidRDefault="ABFFABFF" w:rsidP="ABFFABFF">
      <w:pPr>
        <w:pStyle w:val="ARCATSubSub1"/>
        <w:numPr>
          <w:ilvl w:val="4"/>
          <w:numId w:val="1"/>
        </w:numPr>
        <w:rPr/>
      </w:pPr>
      <w:r>
        <w:rPr/>
        <w:t>Forced Entry Test (ASTM F 588): Passed.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3-1/4 inches (83 mm) frame depth.</w:t>
      </w:r>
    </w:p>
    <w:p w:rsidR="ABFFABFF" w:rsidRDefault="ABFFABFF" w:rsidP="ABFFABFF">
      <w:pPr>
        <w:pStyle w:val="ARCATSubSub1"/>
        <w:numPr>
          <w:ilvl w:val="4"/>
          <w:numId w:val="1"/>
        </w:numPr>
        <w:rPr/>
      </w:pPr>
      <w:r>
        <w:rPr/>
        <w:t>1/2 inch (13 mm) flange frame.</w:t>
      </w:r>
    </w:p>
    <w:p w:rsidR="ABFFABFF" w:rsidRDefault="ABFFABFF" w:rsidP="ABFFABFF">
      <w:pPr>
        <w:pStyle w:val="ARCATSubSub1"/>
        <w:numPr>
          <w:ilvl w:val="4"/>
          <w:numId w:val="1"/>
        </w:numPr>
        <w:rPr/>
      </w:pPr>
      <w:r>
        <w:rPr/>
        <w:t>Triple weatherstripping.</w:t>
      </w:r>
    </w:p>
    <w:p w:rsidR="ABFFABFF" w:rsidRDefault="ABFFABFF" w:rsidP="ABFFABFF">
      <w:pPr>
        <w:pStyle w:val="ARCATSubSub1"/>
        <w:numPr>
          <w:ilvl w:val="4"/>
          <w:numId w:val="1"/>
        </w:numPr>
        <w:rPr/>
      </w:pPr>
      <w:r>
        <w:rPr/>
        <w:t>Snap-on glazing beads.</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Aluminum reinforced frame and sash.</w:t>
      </w:r>
    </w:p>
    <w:p w:rsidR="ABFFABFF" w:rsidRDefault="ABFFABFF" w:rsidP="ABFFABFF">
      <w:pPr>
        <w:pStyle w:val="ARCATSubSub1"/>
        <w:numPr>
          <w:ilvl w:val="4"/>
          <w:numId w:val="1"/>
        </w:numPr>
        <w:rPr/>
      </w:pPr>
      <w:r>
        <w:rPr/>
        <w:t>Extruded screen frame with Super-View fiberglass mesh.</w:t>
      </w:r>
    </w:p>
    <w:p>
      <w:pPr>
        <w:pStyle w:val="ARCATnote"/>
        <w:rPr/>
      </w:pPr>
      <w:r>
        <w:rPr/>
        <w:t>** NOTE TO SPECIFIER ** Delete glass construction not required.</w:t>
      </w:r>
    </w:p>
    <w:p w:rsidR="ABFFABFF" w:rsidRDefault="ABFFABFF" w:rsidP="ABFFABFF">
      <w:pPr>
        <w:pStyle w:val="ARCATSubPara"/>
        <w:numPr>
          <w:ilvl w:val="3"/>
          <w:numId w:val="1"/>
        </w:numPr>
        <w:rPr/>
      </w:pPr>
      <w:r>
        <w:rPr/>
        <w:t>Energy Requirement: U Factor /SHGC / VT:</w:t>
      </w:r>
    </w:p>
    <w:p w:rsidR="ABFFABFF" w:rsidRDefault="ABFFABFF" w:rsidP="ABFFABFF">
      <w:pPr>
        <w:pStyle w:val="ARCATSubSub1"/>
        <w:numPr>
          <w:ilvl w:val="4"/>
          <w:numId w:val="1"/>
        </w:numPr>
        <w:rPr/>
      </w:pPr>
      <w:r>
        <w:rPr/>
        <w:t>7/16 inch (11 mm) Clear LoE 366 Laminated: 0.78 / 0.25 / 0.41.</w:t>
      </w:r>
    </w:p>
    <w:p w:rsidR="ABFFABFF" w:rsidRDefault="ABFFABFF" w:rsidP="ABFFABFF">
      <w:pPr>
        <w:pStyle w:val="ARCATSubSub1"/>
        <w:numPr>
          <w:ilvl w:val="4"/>
          <w:numId w:val="1"/>
        </w:numPr>
        <w:rPr/>
      </w:pPr>
      <w:r>
        <w:rPr/>
        <w:t>7/16 inch (11 mm) Gray Laminated: 0.77 / 0.39 / 0.34.</w:t>
      </w:r>
    </w:p>
    <w:p w:rsidR="ABFFABFF" w:rsidRDefault="ABFFABFF" w:rsidP="ABFFABFF">
      <w:pPr>
        <w:pStyle w:val="ARCATSubSub1"/>
        <w:numPr>
          <w:ilvl w:val="4"/>
          <w:numId w:val="1"/>
        </w:numPr>
        <w:rPr/>
      </w:pPr>
      <w:r>
        <w:rPr/>
        <w:t>7/16 inch (11 mm) Clear Laminated: 0.77 / 0.51 / 0.60.</w:t>
      </w:r>
    </w:p>
    <w:p w:rsidR="ABFFABFF" w:rsidRDefault="ABFFABFF" w:rsidP="ABFFABFF">
      <w:pPr>
        <w:pStyle w:val="ARCATSubSub1"/>
        <w:numPr>
          <w:ilvl w:val="4"/>
          <w:numId w:val="1"/>
        </w:numPr>
        <w:rPr/>
      </w:pPr>
      <w:r>
        <w:rPr/>
        <w:t>1 inch (25 mm) Insulated Laminated Clear LoE 366: 0.29 / 0.19 / 0.43.</w:t>
      </w:r>
    </w:p>
    <w:p w:rsidR="ABFFABFF" w:rsidRDefault="ABFFABFF" w:rsidP="ABFFABFF">
      <w:pPr>
        <w:pStyle w:val="ARCATSubSub1"/>
        <w:numPr>
          <w:ilvl w:val="4"/>
          <w:numId w:val="1"/>
        </w:numPr>
        <w:rPr/>
      </w:pPr>
      <w:r>
        <w:rPr/>
        <w:t>1 inch (25 mm) Insulated Laminated Clear LoE 270: 0.30 / 0.25 / 0.46.</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Stainless steel arm operator with nesting crank handle.</w:t>
      </w:r>
    </w:p>
    <w:p w:rsidR="ABFFABFF" w:rsidRDefault="ABFFABFF" w:rsidP="ABFFABFF">
      <w:pPr>
        <w:pStyle w:val="ARCATSubSub1"/>
        <w:numPr>
          <w:ilvl w:val="4"/>
          <w:numId w:val="1"/>
        </w:numPr>
        <w:rPr/>
      </w:pPr>
      <w:r>
        <w:rPr/>
        <w:t>Stainless steel operator track.</w:t>
      </w:r>
    </w:p>
    <w:p w:rsidR="ABFFABFF" w:rsidRDefault="ABFFABFF" w:rsidP="ABFFABFF">
      <w:pPr>
        <w:pStyle w:val="ARCATSubSub1"/>
        <w:numPr>
          <w:ilvl w:val="4"/>
          <w:numId w:val="1"/>
        </w:numPr>
        <w:rPr/>
      </w:pPr>
      <w:r>
        <w:rPr/>
        <w:t>Hinges with washability features.</w:t>
      </w:r>
    </w:p>
    <w:p w:rsidR="ABFFABFF" w:rsidRDefault="ABFFABFF" w:rsidP="ABFFABFF">
      <w:pPr>
        <w:pStyle w:val="ARCATSubSub1"/>
        <w:numPr>
          <w:ilvl w:val="4"/>
          <w:numId w:val="1"/>
        </w:numPr>
        <w:rPr/>
      </w:pPr>
      <w:r>
        <w:rPr/>
        <w:t>Pair of stainless steel concealed hinges.</w:t>
      </w:r>
    </w:p>
    <w:p w:rsidR="ABFFABFF" w:rsidRDefault="ABFFABFF" w:rsidP="ABFFABFF">
      <w:pPr>
        <w:pStyle w:val="ARCATSubSub1"/>
        <w:numPr>
          <w:ilvl w:val="4"/>
          <w:numId w:val="1"/>
        </w:numPr>
        <w:rPr/>
      </w:pPr>
      <w:r>
        <w:rPr/>
        <w:t>Multipoint lock system with single locking handle.</w:t>
      </w:r>
    </w:p>
    <w:p w:rsidR="ABFFABFF" w:rsidRDefault="ABFFABFF" w:rsidP="ABFFABFF">
      <w:pPr>
        <w:pStyle w:val="ARCATSubSub1"/>
        <w:numPr>
          <w:ilvl w:val="4"/>
          <w:numId w:val="1"/>
        </w:numPr>
        <w:rPr/>
      </w:pPr>
      <w:r>
        <w:rPr/>
        <w:t>Stainless steel keepers.</w:t>
      </w:r>
    </w:p>
    <w:p w:rsidR="ABFFABFF" w:rsidRDefault="ABFFABFF" w:rsidP="ABFFABFF">
      <w:pPr>
        <w:pStyle w:val="ARCATSubSub1"/>
        <w:numPr>
          <w:ilvl w:val="4"/>
          <w:numId w:val="1"/>
        </w:numPr>
        <w:rPr/>
      </w:pPr>
      <w:r>
        <w:rPr/>
        <w:t>Aluminum super-snubber blocks.</w:t>
      </w:r>
    </w:p>
    <w:p w:rsidR="ABFFABFF" w:rsidRDefault="ABFFABFF" w:rsidP="ABFFABFF">
      <w:pPr>
        <w:pStyle w:val="ARCATSubSub1"/>
        <w:numPr>
          <w:ilvl w:val="4"/>
          <w:numId w:val="1"/>
        </w:numPr>
        <w:rPr/>
      </w:pPr>
      <w:r>
        <w:rPr/>
        <w:t>Small operator on units less than 22 inches (559 mm), large operator on units 22 inches (559 mm) or more.</w:t>
      </w:r>
    </w:p>
    <w:p>
      <w:pPr>
        <w:pStyle w:val="ARCATnote"/>
        <w:rPr/>
      </w:pPr>
      <w:r>
        <w:rPr/>
        <w:t>** NOTE TO SPECIFIER ** The Targa Series 7500 Fixed Window designed by CGI features concealed installation fasteners, matching sightlines to our casement window, and is available in sizes up to 21 square feet. The concealed installation screws finish off this product nicely making this a very clean looking window for any room in your home.</w:t>
      </w:r>
    </w:p>
    <w:p w:rsidR="ABFFABFF" w:rsidRDefault="ABFFABFF" w:rsidP="ABFFABFF">
      <w:pPr>
        <w:pStyle w:val="ARCATArticle"/>
        <w:numPr>
          <w:ilvl w:val="1"/>
          <w:numId w:val="1"/>
        </w:numPr>
        <w:rPr/>
      </w:pPr>
      <w:r>
        <w:rPr/>
        <w:t>FIXED WINDOWS</w:t>
      </w:r>
    </w:p>
    <w:p w:rsidR="ABFFABFF" w:rsidRDefault="ABFFABFF" w:rsidP="ABFFABFF">
      <w:pPr>
        <w:pStyle w:val="ARCATParagraph"/>
        <w:numPr>
          <w:ilvl w:val="2"/>
          <w:numId w:val="1"/>
        </w:numPr>
        <w:rPr/>
      </w:pPr>
      <w:r>
        <w:rPr/>
        <w:t>Series: Targa Series 7500 by CGI.</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Maximum Water Resistance: 12 PSF.</w:t>
      </w:r>
    </w:p>
    <w:p w:rsidR="ABFFABFF" w:rsidRDefault="ABFFABFF" w:rsidP="ABFFABFF">
      <w:pPr>
        <w:pStyle w:val="ARCATSubSub1"/>
        <w:numPr>
          <w:ilvl w:val="4"/>
          <w:numId w:val="1"/>
        </w:numPr>
        <w:rPr/>
      </w:pPr>
      <w:r>
        <w:rPr/>
        <w:t>Small and Large Missile (48 inches (1219 mm) x 63 inches (1600 mm)): 50 PSF/ -50 PSF.</w:t>
      </w:r>
    </w:p>
    <w:p w:rsidR="ABFFABFF" w:rsidRDefault="ABFFABFF" w:rsidP="ABFFABFF">
      <w:pPr>
        <w:pStyle w:val="ARCATSubSub1"/>
        <w:numPr>
          <w:ilvl w:val="4"/>
          <w:numId w:val="1"/>
        </w:numPr>
        <w:rPr/>
      </w:pPr>
      <w:r>
        <w:rPr/>
        <w:t>Small and Large Missile (48 inches (1219 mm) x 63 inches (1600 mm) SGP Only): 80 PSF/ -80 PSF.</w:t>
      </w:r>
    </w:p>
    <w:p w:rsidR="ABFFABFF" w:rsidRDefault="ABFFABFF" w:rsidP="ABFFABFF">
      <w:pPr>
        <w:pStyle w:val="ARCATSubSub1"/>
        <w:numPr>
          <w:ilvl w:val="4"/>
          <w:numId w:val="1"/>
        </w:numPr>
        <w:rPr/>
      </w:pPr>
      <w:r>
        <w:rPr/>
        <w:t>Forced Entry Test (ASTM F 588): Passed.</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Snap-on glazing beads.</w:t>
      </w:r>
    </w:p>
    <w:p w:rsidR="ABFFABFF" w:rsidRDefault="ABFFABFF" w:rsidP="ABFFABFF">
      <w:pPr>
        <w:pStyle w:val="ARCATSubSub1"/>
        <w:numPr>
          <w:ilvl w:val="4"/>
          <w:numId w:val="1"/>
        </w:numPr>
        <w:rPr/>
      </w:pPr>
      <w:r>
        <w:rPr/>
        <w:t>3-1/4 inches (83 mm) frame depth.</w:t>
      </w:r>
    </w:p>
    <w:p w:rsidR="ABFFABFF" w:rsidRDefault="ABFFABFF" w:rsidP="ABFFABFF">
      <w:pPr>
        <w:pStyle w:val="ARCATSubSub1"/>
        <w:numPr>
          <w:ilvl w:val="4"/>
          <w:numId w:val="1"/>
        </w:numPr>
        <w:rPr/>
      </w:pPr>
      <w:r>
        <w:rPr/>
        <w:t>1/2 inch (13 mm) flange frame.</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installation fasteners.</w:t>
      </w:r>
    </w:p>
    <w:p>
      <w:pPr>
        <w:pStyle w:val="ARCATnote"/>
        <w:rPr/>
      </w:pPr>
      <w:r>
        <w:rPr/>
        <w:t>** NOTE TO SPECIFIER ** Delete glass construction not required.</w:t>
      </w:r>
    </w:p>
    <w:p w:rsidR="ABFFABFF" w:rsidRDefault="ABFFABFF" w:rsidP="ABFFABFF">
      <w:pPr>
        <w:pStyle w:val="ARCATSubPara"/>
        <w:numPr>
          <w:ilvl w:val="3"/>
          <w:numId w:val="1"/>
        </w:numPr>
        <w:rPr/>
      </w:pPr>
      <w:r>
        <w:rPr/>
        <w:t>Energy Requirement: U Factor /SHGC / VT:</w:t>
      </w:r>
    </w:p>
    <w:p w:rsidR="ABFFABFF" w:rsidRDefault="ABFFABFF" w:rsidP="ABFFABFF">
      <w:pPr>
        <w:pStyle w:val="ARCATSubSub1"/>
        <w:numPr>
          <w:ilvl w:val="4"/>
          <w:numId w:val="1"/>
        </w:numPr>
        <w:rPr/>
      </w:pPr>
      <w:r>
        <w:rPr/>
        <w:t>7/16 inch (11 mm) Clear LoE 366 Laminated: 0.83 / 0.30 / 0.50.</w:t>
      </w:r>
    </w:p>
    <w:p w:rsidR="ABFFABFF" w:rsidRDefault="ABFFABFF" w:rsidP="ABFFABFF">
      <w:pPr>
        <w:pStyle w:val="ARCATSubSub1"/>
        <w:numPr>
          <w:ilvl w:val="4"/>
          <w:numId w:val="1"/>
        </w:numPr>
        <w:rPr/>
      </w:pPr>
      <w:r>
        <w:rPr/>
        <w:t>7/16 inch (11 mm) Gray Laminated: 0.82 / 0.47 / 0.41.</w:t>
      </w:r>
    </w:p>
    <w:p w:rsidR="ABFFABFF" w:rsidRDefault="ABFFABFF" w:rsidP="ABFFABFF">
      <w:pPr>
        <w:pStyle w:val="ARCATSubSub1"/>
        <w:numPr>
          <w:ilvl w:val="4"/>
          <w:numId w:val="1"/>
        </w:numPr>
        <w:rPr/>
      </w:pPr>
      <w:r>
        <w:rPr/>
        <w:t>7/16 inch (11 mm) Clear Laminated: 0.82 / 0.61 / 0.73.</w:t>
      </w:r>
    </w:p>
    <w:p w:rsidR="ABFFABFF" w:rsidRDefault="ABFFABFF" w:rsidP="ABFFABFF">
      <w:pPr>
        <w:pStyle w:val="ARCATSubSub1"/>
        <w:numPr>
          <w:ilvl w:val="4"/>
          <w:numId w:val="1"/>
        </w:numPr>
        <w:rPr/>
      </w:pPr>
      <w:r>
        <w:rPr/>
        <w:t>1 inch (25 mm) Insulated Laminated Clear LoE 366: 0.27 / 0.23 / 0.52.</w:t>
      </w:r>
    </w:p>
    <w:p w:rsidR="ABFFABFF" w:rsidRDefault="ABFFABFF" w:rsidP="ABFFABFF">
      <w:pPr>
        <w:pStyle w:val="ARCATSubSub1"/>
        <w:numPr>
          <w:ilvl w:val="4"/>
          <w:numId w:val="1"/>
        </w:numPr>
        <w:rPr/>
      </w:pPr>
      <w:r>
        <w:rPr/>
        <w:t>1 inch (25 mm) Insulated Laminated Clear LoE 270: 0.27 / 0.30 / 0.56.</w:t>
      </w:r>
    </w:p>
    <w:p>
      <w:pPr>
        <w:pStyle w:val="ARCATnote"/>
        <w:rPr/>
      </w:pPr>
      <w:r>
        <w:rPr/>
        <w:t>** NOTE TO SPECIFIER ** The Targa Series 7500 Designer Fixed Window designed by CGI features concealed installation fasteners, matching sightlines to our casement window, and is available in sizes up to 21 square feet. The concealed installation screws finish off this product nicely making this a very clean looking window for any room in your home. Delete if not required.</w:t>
      </w:r>
    </w:p>
    <w:p w:rsidR="ABFFABFF" w:rsidRDefault="ABFFABFF" w:rsidP="ABFFABFF">
      <w:pPr>
        <w:pStyle w:val="ARCATArticle"/>
        <w:numPr>
          <w:ilvl w:val="1"/>
          <w:numId w:val="1"/>
        </w:numPr>
        <w:rPr/>
      </w:pPr>
      <w:r>
        <w:rPr/>
        <w:t>DESIGNER FIXED WINDOWS</w:t>
      </w:r>
    </w:p>
    <w:p w:rsidR="ABFFABFF" w:rsidRDefault="ABFFABFF" w:rsidP="ABFFABFF">
      <w:pPr>
        <w:pStyle w:val="ARCATParagraph"/>
        <w:numPr>
          <w:ilvl w:val="2"/>
          <w:numId w:val="1"/>
        </w:numPr>
        <w:rPr/>
      </w:pPr>
      <w:r>
        <w:rPr/>
        <w:t>Series: Targa Designer Series 7500 by CGI.</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Maximum Water Resistance: 12 PSF.</w:t>
      </w:r>
    </w:p>
    <w:p w:rsidR="ABFFABFF" w:rsidRDefault="ABFFABFF" w:rsidP="ABFFABFF">
      <w:pPr>
        <w:pStyle w:val="ARCATSubSub1"/>
        <w:numPr>
          <w:ilvl w:val="4"/>
          <w:numId w:val="1"/>
        </w:numPr>
        <w:rPr/>
      </w:pPr>
      <w:r>
        <w:rPr/>
        <w:t>Small and Large Missile (48 inches (1219 mm) x 63 inches (1600 mm)): 50 PSF/ -50 PSF.</w:t>
      </w:r>
    </w:p>
    <w:p w:rsidR="ABFFABFF" w:rsidRDefault="ABFFABFF" w:rsidP="ABFFABFF">
      <w:pPr>
        <w:pStyle w:val="ARCATSubSub1"/>
        <w:numPr>
          <w:ilvl w:val="4"/>
          <w:numId w:val="1"/>
        </w:numPr>
        <w:rPr/>
      </w:pPr>
      <w:r>
        <w:rPr/>
        <w:t>Small and Large Missile (48 inches (1219 mm) x 63 inches (1600 mm) SGP Only): 80 PSF/ -80 PSF.</w:t>
      </w:r>
    </w:p>
    <w:p w:rsidR="ABFFABFF" w:rsidRDefault="ABFFABFF" w:rsidP="ABFFABFF">
      <w:pPr>
        <w:pStyle w:val="ARCATSubSub1"/>
        <w:numPr>
          <w:ilvl w:val="4"/>
          <w:numId w:val="1"/>
        </w:numPr>
        <w:rPr/>
      </w:pPr>
      <w:r>
        <w:rPr/>
        <w:t>Forced Entry Test (ASTM F 588): Passed.</w:t>
      </w:r>
    </w:p>
    <w:p>
      <w:pPr>
        <w:pStyle w:val="ARCATnote"/>
        <w:rPr/>
      </w:pPr>
      <w:r>
        <w:rPr/>
        <w:t>** NOTE TO SPECIFIER ** Delete stylenot required.</w:t>
      </w:r>
    </w:p>
    <w:p w:rsidR="ABFFABFF" w:rsidRDefault="ABFFABFF" w:rsidP="ABFFABFF">
      <w:pPr>
        <w:pStyle w:val="ARCATSubPara"/>
        <w:numPr>
          <w:ilvl w:val="3"/>
          <w:numId w:val="1"/>
        </w:numPr>
        <w:rPr/>
      </w:pPr>
      <w:r>
        <w:rPr/>
        <w:t>Style: Half Circle.</w:t>
      </w:r>
    </w:p>
    <w:p w:rsidR="ABFFABFF" w:rsidRDefault="ABFFABFF" w:rsidP="ABFFABFF">
      <w:pPr>
        <w:pStyle w:val="ARCATSubPara"/>
        <w:numPr>
          <w:ilvl w:val="3"/>
          <w:numId w:val="1"/>
        </w:numPr>
        <w:rPr/>
      </w:pPr>
      <w:r>
        <w:rPr/>
        <w:t>Style: Arch Top/ eyebrow.</w:t>
      </w:r>
    </w:p>
    <w:p w:rsidR="ABFFABFF" w:rsidRDefault="ABFFABFF" w:rsidP="ABFFABFF">
      <w:pPr>
        <w:pStyle w:val="ARCATSubPara"/>
        <w:numPr>
          <w:ilvl w:val="3"/>
          <w:numId w:val="1"/>
        </w:numPr>
        <w:rPr/>
      </w:pPr>
      <w:r>
        <w:rPr/>
        <w:t>Style: Full Circle.</w:t>
      </w:r>
    </w:p>
    <w:p w:rsidR="ABFFABFF" w:rsidRDefault="ABFFABFF" w:rsidP="ABFFABFF">
      <w:pPr>
        <w:pStyle w:val="ARCATSubPara"/>
        <w:numPr>
          <w:ilvl w:val="3"/>
          <w:numId w:val="1"/>
        </w:numPr>
        <w:rPr/>
      </w:pPr>
      <w:r>
        <w:rPr/>
        <w:t>Style: Octagon.</w:t>
      </w:r>
    </w:p>
    <w:p w:rsidR="ABFFABFF" w:rsidRDefault="ABFFABFF" w:rsidP="ABFFABFF">
      <w:pPr>
        <w:pStyle w:val="ARCATSubPara"/>
        <w:numPr>
          <w:ilvl w:val="3"/>
          <w:numId w:val="1"/>
        </w:numPr>
        <w:rPr/>
      </w:pPr>
      <w:r>
        <w:rPr/>
        <w:t>Style: Hexagon.</w:t>
      </w:r>
    </w:p>
    <w:p w:rsidR="ABFFABFF" w:rsidRDefault="ABFFABFF" w:rsidP="ABFFABFF">
      <w:pPr>
        <w:pStyle w:val="ARCATSubPara"/>
        <w:numPr>
          <w:ilvl w:val="3"/>
          <w:numId w:val="1"/>
        </w:numPr>
        <w:rPr/>
      </w:pPr>
      <w:r>
        <w:rPr/>
        <w:t>Style: Chord.</w:t>
      </w:r>
    </w:p>
    <w:p w:rsidR="ABFFABFF" w:rsidRDefault="ABFFABFF" w:rsidP="ABFFABFF">
      <w:pPr>
        <w:pStyle w:val="ARCATSubPara"/>
        <w:numPr>
          <w:ilvl w:val="3"/>
          <w:numId w:val="1"/>
        </w:numPr>
        <w:rPr/>
      </w:pPr>
      <w:r>
        <w:rPr/>
        <w:t>Style: Tombstone.</w:t>
      </w:r>
    </w:p>
    <w:p w:rsidR="ABFFABFF" w:rsidRDefault="ABFFABFF" w:rsidP="ABFFABFF">
      <w:pPr>
        <w:pStyle w:val="ARCATSubPara"/>
        <w:numPr>
          <w:ilvl w:val="3"/>
          <w:numId w:val="1"/>
        </w:numPr>
        <w:rPr/>
      </w:pPr>
      <w:r>
        <w:rPr/>
        <w:t>Style: Trapezoid.</w:t>
      </w:r>
    </w:p>
    <w:p w:rsidR="ABFFABFF" w:rsidRDefault="ABFFABFF" w:rsidP="ABFFABFF">
      <w:pPr>
        <w:pStyle w:val="ARCATSubPara"/>
        <w:numPr>
          <w:ilvl w:val="3"/>
          <w:numId w:val="1"/>
        </w:numPr>
        <w:rPr/>
      </w:pPr>
      <w:r>
        <w:rPr/>
        <w:t>Style: Pentagon.</w:t>
      </w:r>
    </w:p>
    <w:p w:rsidR="ABFFABFF" w:rsidRDefault="ABFFABFF" w:rsidP="ABFFABFF">
      <w:pPr>
        <w:pStyle w:val="ARCATSubPara"/>
        <w:numPr>
          <w:ilvl w:val="3"/>
          <w:numId w:val="1"/>
        </w:numPr>
        <w:rPr/>
      </w:pPr>
      <w:r>
        <w:rPr/>
        <w:t>Style: Gothic Pentagon.</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Snap-on glazing beads.</w:t>
      </w:r>
    </w:p>
    <w:p w:rsidR="ABFFABFF" w:rsidRDefault="ABFFABFF" w:rsidP="ABFFABFF">
      <w:pPr>
        <w:pStyle w:val="ARCATSubSub1"/>
        <w:numPr>
          <w:ilvl w:val="4"/>
          <w:numId w:val="1"/>
        </w:numPr>
        <w:rPr/>
      </w:pPr>
      <w:r>
        <w:rPr/>
        <w:t>3-1/4 inches (83 mm) frame depth.</w:t>
      </w:r>
    </w:p>
    <w:p w:rsidR="ABFFABFF" w:rsidRDefault="ABFFABFF" w:rsidP="ABFFABFF">
      <w:pPr>
        <w:pStyle w:val="ARCATSubSub1"/>
        <w:numPr>
          <w:ilvl w:val="4"/>
          <w:numId w:val="1"/>
        </w:numPr>
        <w:rPr/>
      </w:pPr>
      <w:r>
        <w:rPr/>
        <w:t>1/2 inch (13 mm) flange frame.</w:t>
      </w:r>
    </w:p>
    <w:p w:rsidR="ABFFABFF" w:rsidRDefault="ABFFABFF" w:rsidP="ABFFABFF">
      <w:pPr>
        <w:pStyle w:val="ARCATSubSub1"/>
        <w:numPr>
          <w:ilvl w:val="4"/>
          <w:numId w:val="1"/>
        </w:numPr>
        <w:rPr/>
      </w:pPr>
      <w:r>
        <w:rPr/>
        <w:t>Strong structural glazing.</w:t>
      </w:r>
    </w:p>
    <w:p w:rsidR="ABFFABFF" w:rsidRDefault="ABFFABFF" w:rsidP="ABFFABFF">
      <w:pPr>
        <w:pStyle w:val="ARCATSubSub1"/>
        <w:numPr>
          <w:ilvl w:val="4"/>
          <w:numId w:val="1"/>
        </w:numPr>
        <w:rPr/>
      </w:pPr>
      <w:r>
        <w:rPr/>
        <w:t>Concealed installation fasteners.</w:t>
      </w:r>
    </w:p>
    <w:p>
      <w:pPr>
        <w:pStyle w:val="ARCATnote"/>
        <w:rPr/>
      </w:pPr>
      <w:r>
        <w:rPr/>
        <w:t>** NOTE TO SPECIFIER ** Delete glass construction not required.</w:t>
      </w:r>
    </w:p>
    <w:p w:rsidR="ABFFABFF" w:rsidRDefault="ABFFABFF" w:rsidP="ABFFABFF">
      <w:pPr>
        <w:pStyle w:val="ARCATSubPara"/>
        <w:numPr>
          <w:ilvl w:val="3"/>
          <w:numId w:val="1"/>
        </w:numPr>
        <w:rPr/>
      </w:pPr>
      <w:r>
        <w:rPr/>
        <w:t>Energy Requirement: U Factor /SHGC / VT:</w:t>
      </w:r>
    </w:p>
    <w:p w:rsidR="ABFFABFF" w:rsidRDefault="ABFFABFF" w:rsidP="ABFFABFF">
      <w:pPr>
        <w:pStyle w:val="ARCATSubSub1"/>
        <w:numPr>
          <w:ilvl w:val="4"/>
          <w:numId w:val="1"/>
        </w:numPr>
        <w:rPr/>
      </w:pPr>
      <w:r>
        <w:rPr/>
        <w:t>7/16 inch (11 mm) Clear LoE 366 Laminated: 0.83 / 0.30 / 0.50.</w:t>
      </w:r>
    </w:p>
    <w:p w:rsidR="ABFFABFF" w:rsidRDefault="ABFFABFF" w:rsidP="ABFFABFF">
      <w:pPr>
        <w:pStyle w:val="ARCATSubSub1"/>
        <w:numPr>
          <w:ilvl w:val="4"/>
          <w:numId w:val="1"/>
        </w:numPr>
        <w:rPr/>
      </w:pPr>
      <w:r>
        <w:rPr/>
        <w:t>7/16 inch (11 mm) Gray Laminated: 0.82 / 0.47 / 0.41.</w:t>
      </w:r>
    </w:p>
    <w:p w:rsidR="ABFFABFF" w:rsidRDefault="ABFFABFF" w:rsidP="ABFFABFF">
      <w:pPr>
        <w:pStyle w:val="ARCATSubSub1"/>
        <w:numPr>
          <w:ilvl w:val="4"/>
          <w:numId w:val="1"/>
        </w:numPr>
        <w:rPr/>
      </w:pPr>
      <w:r>
        <w:rPr/>
        <w:t>7/16 inch (11 mm) Clear Laminated: 0.82 / 0.61 / 0.73.</w:t>
      </w:r>
    </w:p>
    <w:p w:rsidR="ABFFABFF" w:rsidRDefault="ABFFABFF" w:rsidP="ABFFABFF">
      <w:pPr>
        <w:pStyle w:val="ARCATSubSub1"/>
        <w:numPr>
          <w:ilvl w:val="4"/>
          <w:numId w:val="1"/>
        </w:numPr>
        <w:rPr/>
      </w:pPr>
      <w:r>
        <w:rPr/>
        <w:t>1 inch (25 mm) Insulated Laminated Clear LoE 366: 0.27 / 0.23 / 0.52.</w:t>
      </w:r>
    </w:p>
    <w:p w:rsidR="ABFFABFF" w:rsidRDefault="ABFFABFF" w:rsidP="ABFFABFF">
      <w:pPr>
        <w:pStyle w:val="ARCATSubSub1"/>
        <w:numPr>
          <w:ilvl w:val="4"/>
          <w:numId w:val="1"/>
        </w:numPr>
        <w:rPr/>
      </w:pPr>
      <w:r>
        <w:rPr/>
        <w:t>1 inch (25 mm) Insulated Laminated Clear LoE 270: 0.27 / 0.30 / 0.56.</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achieved.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53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681154C" Type="http://schemas.openxmlformats.org/officeDocument/2006/relationships/image" Target="http://www.arcat.com/clients/gfx/cgiwind.gif" TargetMode="External" /><Relationship Id="rIdF8B95CBC_1" Type="http://schemas.openxmlformats.org/officeDocument/2006/relationships/hyperlink" Target="mailto:ocordova@cgiwindows.com" TargetMode="External" /><Relationship Id="rIdF8B95CBC_2" Type="http://schemas.openxmlformats.org/officeDocument/2006/relationships/hyperlink" Target="http://www.cgiwindows.com" TargetMode="External" /><Relationship Id="rIdF8B95CBC_3" Type="http://schemas.openxmlformats.org/officeDocument/2006/relationships/hyperlink" Target="http://www.arcat.com/arcatcos/cos42/arc42479.html" TargetMode="External" /><Relationship Id="rId79E3AFBC_1" Type="http://schemas.openxmlformats.org/officeDocument/2006/relationships/hyperlink" Target="mailto:ocordova@cgiwindows.com" TargetMode="External" /><Relationship Id="rId79E3AFBC_2" Type="http://schemas.openxmlformats.org/officeDocument/2006/relationships/hyperlink" Target="http://www.cgiwindow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